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EDD" w:rsidRPr="00E95EDD" w:rsidRDefault="00E95EDD" w:rsidP="00E95EDD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  <w:r w:rsidRPr="00E95EDD">
        <w:rPr>
          <w:rFonts w:ascii="Calibri" w:eastAsia="Calibri" w:hAnsi="Calibri"/>
          <w:noProof/>
          <w:sz w:val="30"/>
          <w:szCs w:val="30"/>
          <w:lang w:eastAsia="ru-RU"/>
        </w:rPr>
        <w:drawing>
          <wp:inline distT="0" distB="0" distL="0" distR="0">
            <wp:extent cx="457200" cy="647700"/>
            <wp:effectExtent l="0" t="0" r="0" b="0"/>
            <wp:docPr id="1" name="Рисунок 1" descr="D:\users\knadegda\Desktop\Новое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nadegda\Desktop\Новое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EDD" w:rsidRPr="00E95EDD" w:rsidRDefault="00E95EDD" w:rsidP="00E95EDD">
      <w:pPr>
        <w:suppressAutoHyphens w:val="0"/>
        <w:jc w:val="center"/>
        <w:rPr>
          <w:rFonts w:eastAsia="Calibri"/>
          <w:lang w:eastAsia="en-US"/>
        </w:rPr>
      </w:pPr>
    </w:p>
    <w:p w:rsidR="00E95EDD" w:rsidRPr="00E95EDD" w:rsidRDefault="00E95EDD" w:rsidP="00E95EDD">
      <w:pPr>
        <w:suppressAutoHyphens w:val="0"/>
        <w:jc w:val="center"/>
        <w:rPr>
          <w:rFonts w:eastAsia="Calibri"/>
          <w:b/>
          <w:sz w:val="30"/>
          <w:szCs w:val="30"/>
          <w:lang w:eastAsia="en-US"/>
        </w:rPr>
      </w:pPr>
      <w:r w:rsidRPr="00E95EDD">
        <w:rPr>
          <w:rFonts w:eastAsia="Calibri"/>
          <w:b/>
          <w:sz w:val="30"/>
          <w:szCs w:val="30"/>
          <w:lang w:eastAsia="en-US"/>
        </w:rPr>
        <w:t>АДМИНИСТРАЦИЯ ГОРОДА АЗОВА</w:t>
      </w:r>
    </w:p>
    <w:p w:rsidR="00E95EDD" w:rsidRPr="00E95EDD" w:rsidRDefault="00E95EDD" w:rsidP="00E95EDD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95EDD" w:rsidRPr="00E95EDD" w:rsidRDefault="00E95EDD" w:rsidP="00E95EDD">
      <w:pPr>
        <w:suppressAutoHyphens w:val="0"/>
        <w:jc w:val="center"/>
        <w:rPr>
          <w:rFonts w:eastAsia="Calibri"/>
          <w:b/>
          <w:sz w:val="30"/>
          <w:szCs w:val="30"/>
          <w:lang w:eastAsia="en-US"/>
        </w:rPr>
      </w:pPr>
      <w:r w:rsidRPr="00E95EDD">
        <w:rPr>
          <w:rFonts w:eastAsia="Calibri"/>
          <w:b/>
          <w:sz w:val="30"/>
          <w:szCs w:val="30"/>
          <w:lang w:eastAsia="en-US"/>
        </w:rPr>
        <w:t>ПОСТАНОВЛЕНИЕ</w:t>
      </w:r>
    </w:p>
    <w:p w:rsidR="00E95EDD" w:rsidRPr="00E95EDD" w:rsidRDefault="00E95EDD" w:rsidP="00E95EDD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95EDD" w:rsidRPr="00E95EDD" w:rsidRDefault="00E95EDD" w:rsidP="00E95EDD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E95EDD">
        <w:rPr>
          <w:rFonts w:eastAsia="Calibri"/>
          <w:sz w:val="28"/>
          <w:szCs w:val="28"/>
          <w:lang w:eastAsia="en-US"/>
        </w:rPr>
        <w:t xml:space="preserve">от </w:t>
      </w:r>
      <w:r w:rsidR="005660DC">
        <w:rPr>
          <w:rFonts w:eastAsia="Calibri"/>
          <w:sz w:val="28"/>
          <w:szCs w:val="28"/>
          <w:lang w:eastAsia="en-US"/>
        </w:rPr>
        <w:t>06.06.2025</w:t>
      </w:r>
      <w:r w:rsidRPr="00E95EDD">
        <w:rPr>
          <w:rFonts w:eastAsia="Calibri"/>
          <w:sz w:val="28"/>
          <w:szCs w:val="28"/>
          <w:lang w:eastAsia="en-US"/>
        </w:rPr>
        <w:t xml:space="preserve"> № </w:t>
      </w:r>
      <w:r w:rsidR="005660DC">
        <w:rPr>
          <w:rFonts w:eastAsia="Calibri"/>
          <w:sz w:val="28"/>
          <w:szCs w:val="28"/>
          <w:lang w:eastAsia="en-US"/>
        </w:rPr>
        <w:t>456</w:t>
      </w:r>
    </w:p>
    <w:p w:rsidR="00E95EDD" w:rsidRPr="00E95EDD" w:rsidRDefault="00E95EDD" w:rsidP="00E95EDD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E95EDD" w:rsidRPr="00E95EDD" w:rsidRDefault="00E95EDD" w:rsidP="00E95EDD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E95EDD">
        <w:rPr>
          <w:rFonts w:eastAsia="Calibri"/>
          <w:sz w:val="28"/>
          <w:szCs w:val="28"/>
          <w:lang w:eastAsia="en-US"/>
        </w:rPr>
        <w:t>г. Азов</w:t>
      </w:r>
    </w:p>
    <w:p w:rsidR="00E95EDD" w:rsidRPr="00F6131A" w:rsidRDefault="00E95EDD" w:rsidP="00F6131A">
      <w:pPr>
        <w:ind w:right="-3"/>
        <w:jc w:val="center"/>
        <w:rPr>
          <w:sz w:val="28"/>
          <w:szCs w:val="28"/>
        </w:rPr>
      </w:pPr>
    </w:p>
    <w:p w:rsidR="00E95EDD" w:rsidRDefault="00F6131A" w:rsidP="00F6131A">
      <w:pPr>
        <w:jc w:val="center"/>
        <w:rPr>
          <w:b/>
          <w:sz w:val="28"/>
          <w:szCs w:val="28"/>
        </w:rPr>
      </w:pPr>
      <w:r w:rsidRPr="00F6131A">
        <w:rPr>
          <w:b/>
          <w:sz w:val="28"/>
          <w:szCs w:val="28"/>
        </w:rPr>
        <w:t>О внесении изменений в постановление</w:t>
      </w:r>
    </w:p>
    <w:p w:rsidR="00F6131A" w:rsidRPr="00F6131A" w:rsidRDefault="00F6131A" w:rsidP="00F61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Азова</w:t>
      </w:r>
      <w:r w:rsidR="005660DC">
        <w:rPr>
          <w:b/>
          <w:sz w:val="28"/>
          <w:szCs w:val="28"/>
        </w:rPr>
        <w:t xml:space="preserve"> </w:t>
      </w:r>
      <w:r w:rsidRPr="00F6131A">
        <w:rPr>
          <w:b/>
          <w:sz w:val="28"/>
          <w:szCs w:val="28"/>
        </w:rPr>
        <w:t>от 19.01.2017 № 115</w:t>
      </w:r>
    </w:p>
    <w:p w:rsidR="00EC1E96" w:rsidRPr="00F6131A" w:rsidRDefault="00EC1E96" w:rsidP="00F6131A">
      <w:pPr>
        <w:ind w:firstLine="709"/>
        <w:jc w:val="both"/>
        <w:rPr>
          <w:sz w:val="28"/>
          <w:szCs w:val="28"/>
        </w:rPr>
      </w:pPr>
    </w:p>
    <w:p w:rsidR="00F6131A" w:rsidRPr="00F6131A" w:rsidRDefault="00F6131A" w:rsidP="00F6131A">
      <w:pPr>
        <w:ind w:firstLine="709"/>
        <w:jc w:val="both"/>
        <w:rPr>
          <w:sz w:val="28"/>
          <w:szCs w:val="28"/>
        </w:rPr>
      </w:pPr>
      <w:r w:rsidRPr="00F6131A">
        <w:rPr>
          <w:sz w:val="28"/>
          <w:szCs w:val="28"/>
        </w:rPr>
        <w:t xml:space="preserve">В связи со структурными изменениями Администрация города Азова </w:t>
      </w:r>
      <w:r w:rsidRPr="00F6131A">
        <w:rPr>
          <w:b/>
          <w:sz w:val="28"/>
          <w:szCs w:val="28"/>
        </w:rPr>
        <w:t>п </w:t>
      </w:r>
      <w:proofErr w:type="gramStart"/>
      <w:r w:rsidRPr="00F6131A">
        <w:rPr>
          <w:b/>
          <w:sz w:val="28"/>
          <w:szCs w:val="28"/>
        </w:rPr>
        <w:t>о</w:t>
      </w:r>
      <w:proofErr w:type="gramEnd"/>
      <w:r w:rsidRPr="00F6131A">
        <w:rPr>
          <w:b/>
          <w:sz w:val="28"/>
          <w:szCs w:val="28"/>
        </w:rPr>
        <w:t> с т а н о в л я е т</w:t>
      </w:r>
      <w:r w:rsidRPr="00F6131A">
        <w:rPr>
          <w:sz w:val="28"/>
          <w:szCs w:val="28"/>
        </w:rPr>
        <w:t>:</w:t>
      </w:r>
    </w:p>
    <w:p w:rsidR="00F6131A" w:rsidRPr="00F6131A" w:rsidRDefault="00F6131A" w:rsidP="00F6131A">
      <w:pPr>
        <w:ind w:firstLine="709"/>
        <w:jc w:val="both"/>
        <w:rPr>
          <w:sz w:val="28"/>
          <w:szCs w:val="28"/>
        </w:rPr>
      </w:pPr>
    </w:p>
    <w:p w:rsidR="00F6131A" w:rsidRDefault="00F6131A" w:rsidP="00F6131A">
      <w:pPr>
        <w:ind w:firstLine="709"/>
        <w:jc w:val="both"/>
        <w:rPr>
          <w:sz w:val="28"/>
          <w:szCs w:val="28"/>
        </w:rPr>
      </w:pPr>
      <w:r w:rsidRPr="00F6131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95EDD">
        <w:rPr>
          <w:sz w:val="28"/>
          <w:szCs w:val="28"/>
        </w:rPr>
        <w:t> </w:t>
      </w:r>
      <w:r w:rsidR="00D77B99">
        <w:rPr>
          <w:sz w:val="28"/>
          <w:szCs w:val="28"/>
        </w:rPr>
        <w:t>П</w:t>
      </w:r>
      <w:r w:rsidRPr="00F6131A">
        <w:rPr>
          <w:sz w:val="28"/>
          <w:szCs w:val="28"/>
        </w:rPr>
        <w:t>риложени</w:t>
      </w:r>
      <w:r w:rsidR="00D77B99">
        <w:rPr>
          <w:sz w:val="28"/>
          <w:szCs w:val="28"/>
        </w:rPr>
        <w:t>е</w:t>
      </w:r>
      <w:r w:rsidRPr="00F6131A">
        <w:rPr>
          <w:sz w:val="28"/>
          <w:szCs w:val="28"/>
        </w:rPr>
        <w:t xml:space="preserve"> к постановлению Администрации города Азова </w:t>
      </w:r>
      <w:proofErr w:type="gramStart"/>
      <w:r w:rsidRPr="00F6131A">
        <w:rPr>
          <w:sz w:val="28"/>
          <w:szCs w:val="28"/>
        </w:rPr>
        <w:t>от</w:t>
      </w:r>
      <w:proofErr w:type="gramEnd"/>
      <w:r w:rsidRPr="00F6131A">
        <w:rPr>
          <w:sz w:val="28"/>
          <w:szCs w:val="28"/>
        </w:rPr>
        <w:t xml:space="preserve"> 19.01.2017 № 115 «О предоставлении сведений об адресах сайтов и (или) страниц сайтов в информационно-телекоммуникационной сети «Интернет</w:t>
      </w:r>
      <w:r w:rsidRPr="00F6131A">
        <w:rPr>
          <w:rFonts w:eastAsia="Arial"/>
          <w:sz w:val="28"/>
          <w:szCs w:val="28"/>
        </w:rPr>
        <w:t xml:space="preserve">» </w:t>
      </w:r>
      <w:r w:rsidR="00E95EDD">
        <w:rPr>
          <w:sz w:val="28"/>
          <w:szCs w:val="28"/>
        </w:rPr>
        <w:t>изложить в </w:t>
      </w:r>
      <w:r w:rsidR="00D77B99">
        <w:rPr>
          <w:sz w:val="28"/>
          <w:szCs w:val="28"/>
        </w:rPr>
        <w:t>редакции согласно приложению к настоящему постановлению</w:t>
      </w:r>
      <w:r w:rsidRPr="00F6131A">
        <w:rPr>
          <w:sz w:val="28"/>
          <w:szCs w:val="28"/>
        </w:rPr>
        <w:t>.</w:t>
      </w:r>
    </w:p>
    <w:p w:rsidR="00D77B99" w:rsidRPr="00F6131A" w:rsidRDefault="00D77B99" w:rsidP="00F6131A">
      <w:pPr>
        <w:ind w:firstLine="709"/>
        <w:jc w:val="both"/>
        <w:rPr>
          <w:sz w:val="28"/>
          <w:szCs w:val="28"/>
        </w:rPr>
      </w:pPr>
    </w:p>
    <w:p w:rsidR="00F6131A" w:rsidRDefault="00F6131A" w:rsidP="00F6131A">
      <w:pPr>
        <w:ind w:firstLine="709"/>
        <w:jc w:val="both"/>
        <w:rPr>
          <w:sz w:val="28"/>
          <w:szCs w:val="28"/>
        </w:rPr>
      </w:pPr>
      <w:r w:rsidRPr="00F6131A">
        <w:rPr>
          <w:sz w:val="28"/>
          <w:szCs w:val="28"/>
        </w:rPr>
        <w:t>2.</w:t>
      </w:r>
      <w:r w:rsidR="005660DC">
        <w:rPr>
          <w:sz w:val="28"/>
          <w:szCs w:val="28"/>
        </w:rPr>
        <w:t xml:space="preserve"> </w:t>
      </w:r>
      <w:r w:rsidRPr="00F6131A">
        <w:rPr>
          <w:sz w:val="28"/>
          <w:szCs w:val="28"/>
        </w:rPr>
        <w:t>Настоящее постановление вступает в силу со дня официального опубликования и подлежит размещению на официальном сайте Администрации города Азова в информационно-телекоммуникационной сети «Интернет».</w:t>
      </w:r>
    </w:p>
    <w:p w:rsidR="00D77B99" w:rsidRPr="00F6131A" w:rsidRDefault="00D77B99" w:rsidP="00F6131A">
      <w:pPr>
        <w:ind w:firstLine="709"/>
        <w:jc w:val="both"/>
        <w:rPr>
          <w:sz w:val="28"/>
          <w:szCs w:val="28"/>
        </w:rPr>
      </w:pPr>
    </w:p>
    <w:p w:rsidR="00F6131A" w:rsidRDefault="00F6131A" w:rsidP="00F6131A">
      <w:pPr>
        <w:ind w:firstLine="709"/>
        <w:jc w:val="both"/>
        <w:rPr>
          <w:sz w:val="28"/>
          <w:szCs w:val="28"/>
        </w:rPr>
      </w:pPr>
      <w:r w:rsidRPr="00F6131A">
        <w:rPr>
          <w:sz w:val="28"/>
          <w:szCs w:val="28"/>
        </w:rPr>
        <w:t>3.</w:t>
      </w:r>
      <w:r w:rsidR="005660DC">
        <w:rPr>
          <w:sz w:val="28"/>
          <w:szCs w:val="28"/>
        </w:rPr>
        <w:t xml:space="preserve"> </w:t>
      </w:r>
      <w:r w:rsidRPr="00F6131A">
        <w:rPr>
          <w:sz w:val="28"/>
          <w:szCs w:val="28"/>
        </w:rPr>
        <w:t>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D77B99" w:rsidRPr="00F6131A" w:rsidRDefault="00D77B99" w:rsidP="00F6131A">
      <w:pPr>
        <w:ind w:firstLine="709"/>
        <w:jc w:val="both"/>
        <w:rPr>
          <w:sz w:val="28"/>
          <w:szCs w:val="28"/>
        </w:rPr>
      </w:pPr>
    </w:p>
    <w:p w:rsidR="00F6131A" w:rsidRPr="00F6131A" w:rsidRDefault="00F6131A" w:rsidP="00F6131A">
      <w:pPr>
        <w:ind w:firstLine="709"/>
        <w:jc w:val="both"/>
        <w:rPr>
          <w:sz w:val="28"/>
          <w:szCs w:val="28"/>
        </w:rPr>
      </w:pPr>
      <w:r w:rsidRPr="00F6131A">
        <w:rPr>
          <w:sz w:val="28"/>
          <w:szCs w:val="28"/>
        </w:rPr>
        <w:t>4. Контроль за исполнением постановления возложить на заместителя главы администрации по внутренней политике и административным вопросам.</w:t>
      </w:r>
    </w:p>
    <w:p w:rsidR="009B09BA" w:rsidRDefault="009B09BA" w:rsidP="00EC1E96">
      <w:pPr>
        <w:ind w:firstLine="708"/>
        <w:jc w:val="both"/>
        <w:rPr>
          <w:sz w:val="28"/>
          <w:szCs w:val="28"/>
        </w:rPr>
      </w:pPr>
    </w:p>
    <w:p w:rsidR="00E95EDD" w:rsidRDefault="00E95EDD" w:rsidP="00EC1E96">
      <w:pPr>
        <w:ind w:firstLine="708"/>
        <w:jc w:val="both"/>
        <w:rPr>
          <w:sz w:val="28"/>
          <w:szCs w:val="28"/>
        </w:rPr>
      </w:pPr>
    </w:p>
    <w:p w:rsidR="009B09BA" w:rsidRDefault="00E95EDD" w:rsidP="005660DC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Азова                                                                         Д.Ю. Устименко</w:t>
      </w:r>
    </w:p>
    <w:p w:rsidR="00EC1E96" w:rsidRDefault="005660DC" w:rsidP="00EC1E96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Верно.</w:t>
      </w:r>
    </w:p>
    <w:p w:rsidR="005660DC" w:rsidRDefault="005660DC" w:rsidP="00EC1E9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  В.А. Жигайлова</w:t>
      </w:r>
    </w:p>
    <w:p w:rsidR="00F6131A" w:rsidRDefault="005660DC" w:rsidP="005660DC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06.06.2025</w:t>
      </w:r>
    </w:p>
    <w:p w:rsidR="00C80863" w:rsidRDefault="001F4032" w:rsidP="00C80863">
      <w:pPr>
        <w:rPr>
          <w:sz w:val="28"/>
          <w:szCs w:val="28"/>
        </w:rPr>
      </w:pPr>
      <w:r w:rsidRPr="001F4032">
        <w:rPr>
          <w:sz w:val="28"/>
          <w:szCs w:val="28"/>
        </w:rPr>
        <w:t>Постановление вносит</w:t>
      </w:r>
    </w:p>
    <w:p w:rsidR="001C1E5B" w:rsidRDefault="00A91BDB" w:rsidP="00E95EDD">
      <w:pPr>
        <w:tabs>
          <w:tab w:val="left" w:pos="99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Pr="0048649A">
        <w:rPr>
          <w:sz w:val="28"/>
          <w:szCs w:val="28"/>
        </w:rPr>
        <w:t>общественных связей, миграцио</w:t>
      </w:r>
      <w:r w:rsidR="00E95EDD">
        <w:rPr>
          <w:sz w:val="28"/>
          <w:szCs w:val="28"/>
        </w:rPr>
        <w:t>нной политики, взаимодействия с </w:t>
      </w:r>
      <w:r w:rsidRPr="0048649A">
        <w:rPr>
          <w:sz w:val="28"/>
          <w:szCs w:val="28"/>
        </w:rPr>
        <w:t>правоохранительными органами, казачеством и профилактики коррупционных правонарушений</w:t>
      </w:r>
    </w:p>
    <w:p w:rsidR="00D77B99" w:rsidRDefault="00D77B99" w:rsidP="00D77B99">
      <w:pPr>
        <w:ind w:left="4500"/>
        <w:jc w:val="center"/>
        <w:rPr>
          <w:sz w:val="28"/>
          <w:szCs w:val="28"/>
        </w:rPr>
      </w:pPr>
      <w:r w:rsidRPr="0086635E">
        <w:rPr>
          <w:sz w:val="28"/>
          <w:szCs w:val="28"/>
        </w:rPr>
        <w:lastRenderedPageBreak/>
        <w:t xml:space="preserve">Приложение </w:t>
      </w:r>
    </w:p>
    <w:p w:rsidR="00D77B99" w:rsidRPr="0086635E" w:rsidRDefault="00D77B99" w:rsidP="00D77B99">
      <w:pPr>
        <w:ind w:left="4500"/>
        <w:jc w:val="center"/>
        <w:rPr>
          <w:sz w:val="28"/>
          <w:szCs w:val="28"/>
        </w:rPr>
      </w:pPr>
      <w:r w:rsidRPr="0086635E">
        <w:rPr>
          <w:sz w:val="28"/>
          <w:szCs w:val="28"/>
        </w:rPr>
        <w:t>к постановлению</w:t>
      </w:r>
    </w:p>
    <w:p w:rsidR="00D77B99" w:rsidRPr="0086635E" w:rsidRDefault="00D77B99" w:rsidP="00D77B99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86635E">
        <w:rPr>
          <w:sz w:val="28"/>
          <w:szCs w:val="28"/>
        </w:rPr>
        <w:t>дминистрации города Азова</w:t>
      </w:r>
    </w:p>
    <w:p w:rsidR="00D77B99" w:rsidRDefault="00D77B99" w:rsidP="00D77B99">
      <w:pPr>
        <w:autoSpaceDE w:val="0"/>
        <w:autoSpaceDN w:val="0"/>
        <w:adjustRightInd w:val="0"/>
        <w:ind w:left="450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от </w:t>
      </w:r>
      <w:r w:rsidR="005660DC">
        <w:rPr>
          <w:kern w:val="2"/>
          <w:sz w:val="28"/>
          <w:szCs w:val="28"/>
        </w:rPr>
        <w:t>06.06.2025</w:t>
      </w:r>
      <w:r>
        <w:rPr>
          <w:kern w:val="2"/>
          <w:sz w:val="28"/>
          <w:szCs w:val="28"/>
        </w:rPr>
        <w:t xml:space="preserve"> № </w:t>
      </w:r>
      <w:r w:rsidR="005660DC">
        <w:rPr>
          <w:kern w:val="2"/>
          <w:sz w:val="28"/>
          <w:szCs w:val="28"/>
        </w:rPr>
        <w:t>456</w:t>
      </w:r>
    </w:p>
    <w:p w:rsidR="00D77B99" w:rsidRDefault="00D77B99" w:rsidP="00D77B99">
      <w:pPr>
        <w:ind w:left="4500"/>
        <w:jc w:val="center"/>
        <w:rPr>
          <w:sz w:val="28"/>
          <w:szCs w:val="28"/>
        </w:rPr>
      </w:pPr>
    </w:p>
    <w:p w:rsidR="00D77B99" w:rsidRDefault="00D77B99" w:rsidP="00D77B99">
      <w:pPr>
        <w:ind w:left="4500"/>
        <w:jc w:val="center"/>
        <w:rPr>
          <w:sz w:val="28"/>
          <w:szCs w:val="28"/>
        </w:rPr>
      </w:pPr>
      <w:r w:rsidRPr="0086635E">
        <w:rPr>
          <w:sz w:val="28"/>
          <w:szCs w:val="28"/>
        </w:rPr>
        <w:t xml:space="preserve">Приложение </w:t>
      </w:r>
    </w:p>
    <w:p w:rsidR="00D77B99" w:rsidRPr="0086635E" w:rsidRDefault="00D77B99" w:rsidP="00D77B99">
      <w:pPr>
        <w:ind w:left="4500"/>
        <w:jc w:val="center"/>
        <w:rPr>
          <w:sz w:val="28"/>
          <w:szCs w:val="28"/>
        </w:rPr>
      </w:pPr>
      <w:r w:rsidRPr="0086635E">
        <w:rPr>
          <w:sz w:val="28"/>
          <w:szCs w:val="28"/>
        </w:rPr>
        <w:t>к постановлению</w:t>
      </w:r>
    </w:p>
    <w:p w:rsidR="00D77B99" w:rsidRPr="0086635E" w:rsidRDefault="00D77B99" w:rsidP="00D77B99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86635E">
        <w:rPr>
          <w:sz w:val="28"/>
          <w:szCs w:val="28"/>
        </w:rPr>
        <w:t>дминистрации города Азова</w:t>
      </w:r>
    </w:p>
    <w:p w:rsidR="00D77B99" w:rsidRDefault="00D77B99" w:rsidP="00D77B99">
      <w:pPr>
        <w:autoSpaceDE w:val="0"/>
        <w:autoSpaceDN w:val="0"/>
        <w:adjustRightInd w:val="0"/>
        <w:ind w:left="450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 19.01.2017 № 115</w:t>
      </w:r>
    </w:p>
    <w:p w:rsidR="00D77B99" w:rsidRDefault="00D77B99" w:rsidP="00D77B99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D77B99" w:rsidRDefault="00D77B99" w:rsidP="00D77B9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C23E7">
        <w:rPr>
          <w:kern w:val="2"/>
          <w:sz w:val="28"/>
          <w:szCs w:val="28"/>
        </w:rPr>
        <w:t xml:space="preserve">Порядок </w:t>
      </w:r>
    </w:p>
    <w:p w:rsidR="00D77B99" w:rsidRDefault="00D77B99" w:rsidP="00D77B9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23E7">
        <w:rPr>
          <w:kern w:val="2"/>
          <w:sz w:val="28"/>
          <w:szCs w:val="28"/>
        </w:rPr>
        <w:t>представления</w:t>
      </w:r>
      <w:r w:rsidR="005660DC">
        <w:rPr>
          <w:kern w:val="2"/>
          <w:sz w:val="28"/>
          <w:szCs w:val="28"/>
        </w:rPr>
        <w:t xml:space="preserve"> </w:t>
      </w:r>
      <w:r w:rsidRPr="001C23E7">
        <w:rPr>
          <w:kern w:val="2"/>
          <w:sz w:val="28"/>
          <w:szCs w:val="28"/>
        </w:rPr>
        <w:t>гражданами,</w:t>
      </w:r>
      <w:r w:rsidR="005660DC">
        <w:rPr>
          <w:kern w:val="2"/>
          <w:sz w:val="28"/>
          <w:szCs w:val="28"/>
        </w:rPr>
        <w:t xml:space="preserve"> </w:t>
      </w:r>
      <w:r w:rsidRPr="001C23E7">
        <w:rPr>
          <w:kern w:val="2"/>
          <w:sz w:val="28"/>
          <w:szCs w:val="28"/>
        </w:rPr>
        <w:t>претендующими на замещение должност</w:t>
      </w:r>
      <w:r>
        <w:rPr>
          <w:kern w:val="2"/>
          <w:sz w:val="28"/>
          <w:szCs w:val="28"/>
        </w:rPr>
        <w:t>и</w:t>
      </w:r>
      <w:r w:rsidRPr="001C23E7">
        <w:rPr>
          <w:kern w:val="2"/>
          <w:sz w:val="28"/>
          <w:szCs w:val="28"/>
        </w:rPr>
        <w:t xml:space="preserve"> муниципальной службы</w:t>
      </w:r>
      <w:r>
        <w:rPr>
          <w:kern w:val="2"/>
          <w:sz w:val="28"/>
          <w:szCs w:val="28"/>
        </w:rPr>
        <w:t>, муниципальными служащими администрации города Азова</w:t>
      </w:r>
      <w:r w:rsidRPr="001C23E7">
        <w:rPr>
          <w:kern w:val="2"/>
          <w:sz w:val="28"/>
          <w:szCs w:val="28"/>
        </w:rPr>
        <w:t xml:space="preserve"> сведений </w:t>
      </w:r>
      <w:r w:rsidRPr="00431106">
        <w:rPr>
          <w:sz w:val="28"/>
          <w:szCs w:val="28"/>
        </w:rPr>
        <w:t>о</w:t>
      </w:r>
      <w:r>
        <w:rPr>
          <w:sz w:val="28"/>
          <w:szCs w:val="28"/>
        </w:rPr>
        <w:t>б адресах сайтов и (или) страниц сайтов в информационно-телекоммуникационной сети «Интернет»,</w:t>
      </w:r>
      <w:r w:rsidR="005660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которых </w:t>
      </w:r>
      <w:r w:rsidRPr="00431106">
        <w:rPr>
          <w:sz w:val="28"/>
          <w:szCs w:val="28"/>
        </w:rPr>
        <w:t>граждан</w:t>
      </w:r>
      <w:r>
        <w:rPr>
          <w:sz w:val="28"/>
          <w:szCs w:val="28"/>
        </w:rPr>
        <w:t>е</w:t>
      </w:r>
      <w:r w:rsidRPr="00431106">
        <w:rPr>
          <w:sz w:val="28"/>
          <w:szCs w:val="28"/>
        </w:rPr>
        <w:t>, претендующи</w:t>
      </w:r>
      <w:r>
        <w:rPr>
          <w:sz w:val="28"/>
          <w:szCs w:val="28"/>
        </w:rPr>
        <w:t>е</w:t>
      </w:r>
      <w:r w:rsidRPr="00431106">
        <w:rPr>
          <w:sz w:val="28"/>
          <w:szCs w:val="28"/>
        </w:rPr>
        <w:t xml:space="preserve"> на замещение должности муниципальной службы</w:t>
      </w:r>
      <w:r>
        <w:rPr>
          <w:sz w:val="28"/>
          <w:szCs w:val="28"/>
        </w:rPr>
        <w:t>, муниципальные служащие</w:t>
      </w:r>
      <w:r w:rsidRPr="00431106">
        <w:rPr>
          <w:sz w:val="28"/>
          <w:szCs w:val="28"/>
        </w:rPr>
        <w:t xml:space="preserve"> администрации города Азова</w:t>
      </w:r>
      <w:r>
        <w:rPr>
          <w:sz w:val="28"/>
          <w:szCs w:val="28"/>
        </w:rPr>
        <w:t xml:space="preserve"> размещали общедоступную информацию, </w:t>
      </w:r>
    </w:p>
    <w:p w:rsidR="00D77B99" w:rsidRPr="001C23E7" w:rsidRDefault="00D77B99" w:rsidP="00D77B9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а также данные, позволяющие их идентифицировать</w:t>
      </w:r>
    </w:p>
    <w:p w:rsidR="00D77B99" w:rsidRPr="001C23E7" w:rsidRDefault="00D77B99" w:rsidP="00D77B9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77B99" w:rsidRDefault="00D77B99" w:rsidP="00D77B99">
      <w:pPr>
        <w:pStyle w:val="1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23E7">
        <w:rPr>
          <w:kern w:val="2"/>
          <w:sz w:val="28"/>
          <w:szCs w:val="28"/>
        </w:rPr>
        <w:t>1. Настоящий Порядок определяет правила представления гражданами, претендующими на замещение должност</w:t>
      </w:r>
      <w:r>
        <w:rPr>
          <w:kern w:val="2"/>
          <w:sz w:val="28"/>
          <w:szCs w:val="28"/>
        </w:rPr>
        <w:t>и</w:t>
      </w:r>
      <w:r w:rsidRPr="001C23E7">
        <w:rPr>
          <w:kern w:val="2"/>
          <w:sz w:val="28"/>
          <w:szCs w:val="28"/>
        </w:rPr>
        <w:t xml:space="preserve"> муниципальной службы</w:t>
      </w:r>
      <w:r>
        <w:rPr>
          <w:kern w:val="2"/>
          <w:sz w:val="28"/>
          <w:szCs w:val="28"/>
        </w:rPr>
        <w:t>,</w:t>
      </w:r>
      <w:r w:rsidR="005660DC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муниципальными служащими Администрации города Азова</w:t>
      </w:r>
      <w:r w:rsidRPr="001C23E7">
        <w:rPr>
          <w:kern w:val="2"/>
          <w:sz w:val="28"/>
          <w:szCs w:val="28"/>
        </w:rPr>
        <w:t xml:space="preserve"> сведений </w:t>
      </w:r>
      <w:r w:rsidRPr="00431106">
        <w:rPr>
          <w:sz w:val="28"/>
          <w:szCs w:val="28"/>
        </w:rPr>
        <w:t>о</w:t>
      </w:r>
      <w:r>
        <w:rPr>
          <w:sz w:val="28"/>
          <w:szCs w:val="28"/>
        </w:rPr>
        <w:t xml:space="preserve">б адресах сайтов и (или) страниц сайтов в информационно-телекоммуникационной сети «Интернет». </w:t>
      </w:r>
    </w:p>
    <w:p w:rsidR="00D77B99" w:rsidRPr="00D77B99" w:rsidRDefault="00D77B99" w:rsidP="00D77B99">
      <w:pPr>
        <w:pStyle w:val="1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D77B99" w:rsidRPr="001C23E7" w:rsidRDefault="00D77B99" w:rsidP="00D77B99">
      <w:pPr>
        <w:ind w:firstLine="709"/>
        <w:jc w:val="both"/>
        <w:rPr>
          <w:sz w:val="28"/>
          <w:szCs w:val="28"/>
        </w:rPr>
      </w:pPr>
      <w:r w:rsidRPr="001C23E7">
        <w:rPr>
          <w:kern w:val="2"/>
          <w:sz w:val="28"/>
          <w:szCs w:val="28"/>
        </w:rPr>
        <w:t xml:space="preserve">2. Сведения </w:t>
      </w:r>
      <w:r w:rsidRPr="00431106">
        <w:rPr>
          <w:sz w:val="28"/>
          <w:szCs w:val="28"/>
        </w:rPr>
        <w:t>о</w:t>
      </w:r>
      <w:r>
        <w:rPr>
          <w:sz w:val="28"/>
          <w:szCs w:val="28"/>
        </w:rPr>
        <w:t xml:space="preserve">б адресах сайтов и (или) страниц сайтов в информационно-телекоммуникационной сети «Интернет», на которых  гражданин, претендующий на замещение должности муниципальной службы, муниципальный служащий Администрации города Азова размещали общедоступную информацию, а также данные, позволяющие их идентифицировать, </w:t>
      </w:r>
      <w:r w:rsidRPr="001C23E7">
        <w:rPr>
          <w:kern w:val="2"/>
          <w:sz w:val="28"/>
          <w:szCs w:val="28"/>
        </w:rPr>
        <w:t>представляют</w:t>
      </w:r>
      <w:r>
        <w:rPr>
          <w:kern w:val="2"/>
          <w:sz w:val="28"/>
          <w:szCs w:val="28"/>
        </w:rPr>
        <w:t xml:space="preserve"> представителю нанимателя</w:t>
      </w:r>
      <w:r w:rsidRPr="001C23E7">
        <w:rPr>
          <w:kern w:val="2"/>
          <w:sz w:val="28"/>
          <w:szCs w:val="28"/>
        </w:rPr>
        <w:t xml:space="preserve"> по </w:t>
      </w:r>
      <w:r>
        <w:rPr>
          <w:kern w:val="2"/>
          <w:sz w:val="28"/>
          <w:szCs w:val="28"/>
        </w:rPr>
        <w:t>прилагаемой</w:t>
      </w:r>
      <w:r>
        <w:rPr>
          <w:sz w:val="28"/>
          <w:szCs w:val="28"/>
        </w:rPr>
        <w:t xml:space="preserve"> форме, утвержденной распоряжением Правительства Российской Федерации от 28.12.2016 № 2867-р:</w:t>
      </w:r>
    </w:p>
    <w:p w:rsidR="00D77B99" w:rsidRDefault="00D77B99" w:rsidP="00D77B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C23E7">
        <w:rPr>
          <w:kern w:val="2"/>
          <w:sz w:val="28"/>
          <w:szCs w:val="28"/>
        </w:rPr>
        <w:t>2.1. </w:t>
      </w:r>
      <w:r>
        <w:rPr>
          <w:kern w:val="2"/>
          <w:sz w:val="28"/>
          <w:szCs w:val="28"/>
        </w:rPr>
        <w:t>Г</w:t>
      </w:r>
      <w:r>
        <w:rPr>
          <w:rFonts w:eastAsia="Calibri"/>
          <w:sz w:val="28"/>
          <w:szCs w:val="28"/>
        </w:rPr>
        <w:t>ражданин, претендующий на замещение должности муниципальной службы, - при поступлении на службу за три календарных года, предшествующих году пост</w:t>
      </w:r>
      <w:r w:rsidR="00E95EDD">
        <w:rPr>
          <w:rFonts w:eastAsia="Calibri"/>
          <w:sz w:val="28"/>
          <w:szCs w:val="28"/>
        </w:rPr>
        <w:t>упления на муниципальную службу;</w:t>
      </w:r>
    </w:p>
    <w:p w:rsidR="00D77B99" w:rsidRDefault="00D77B99" w:rsidP="00D77B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C23E7">
        <w:rPr>
          <w:kern w:val="2"/>
          <w:sz w:val="28"/>
          <w:szCs w:val="28"/>
        </w:rPr>
        <w:t>2.2. </w:t>
      </w:r>
      <w:r>
        <w:rPr>
          <w:kern w:val="2"/>
          <w:sz w:val="28"/>
          <w:szCs w:val="28"/>
        </w:rPr>
        <w:t>М</w:t>
      </w:r>
      <w:r>
        <w:rPr>
          <w:rFonts w:eastAsia="Calibri"/>
          <w:sz w:val="28"/>
          <w:szCs w:val="28"/>
        </w:rPr>
        <w:t>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D77B99" w:rsidRDefault="00D77B99" w:rsidP="00D77B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D77B99" w:rsidRPr="008F6269" w:rsidRDefault="00D77B99" w:rsidP="00D77B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Сведения </w:t>
      </w:r>
      <w:r w:rsidRPr="00431106">
        <w:rPr>
          <w:sz w:val="28"/>
          <w:szCs w:val="28"/>
        </w:rPr>
        <w:t>о</w:t>
      </w:r>
      <w:r>
        <w:rPr>
          <w:sz w:val="28"/>
          <w:szCs w:val="28"/>
        </w:rPr>
        <w:t xml:space="preserve">б адресах сайтов и (или) страниц сайтов в информационно-телекоммуникационной сети «Интернет» </w:t>
      </w:r>
      <w:r>
        <w:rPr>
          <w:rFonts w:eastAsia="Calibri"/>
          <w:sz w:val="28"/>
          <w:szCs w:val="28"/>
        </w:rPr>
        <w:t xml:space="preserve">представляются </w:t>
      </w:r>
      <w:r w:rsidRPr="008F6269">
        <w:rPr>
          <w:rFonts w:eastAsia="Calibri"/>
          <w:sz w:val="28"/>
          <w:szCs w:val="28"/>
        </w:rPr>
        <w:t xml:space="preserve">в </w:t>
      </w:r>
      <w:r w:rsidR="008A4AC0">
        <w:rPr>
          <w:rFonts w:eastAsia="Calibri"/>
          <w:sz w:val="28"/>
          <w:szCs w:val="28"/>
        </w:rPr>
        <w:t>о</w:t>
      </w:r>
      <w:r w:rsidR="008A4AC0" w:rsidRPr="008A4AC0">
        <w:rPr>
          <w:rFonts w:eastAsia="Calibri"/>
          <w:sz w:val="28"/>
          <w:szCs w:val="28"/>
        </w:rPr>
        <w:t xml:space="preserve">тдел общественных связей, миграционной политики, взаимодействия с </w:t>
      </w:r>
      <w:r w:rsidR="008A4AC0" w:rsidRPr="008A4AC0">
        <w:rPr>
          <w:rFonts w:eastAsia="Calibri"/>
          <w:sz w:val="28"/>
          <w:szCs w:val="28"/>
        </w:rPr>
        <w:lastRenderedPageBreak/>
        <w:t>правоохранительными органами, казачеством и профилактики коррупционных правонарушений</w:t>
      </w:r>
      <w:r w:rsidRPr="008F6269">
        <w:rPr>
          <w:rFonts w:eastAsia="Calibri"/>
          <w:sz w:val="28"/>
          <w:szCs w:val="28"/>
        </w:rPr>
        <w:t>:</w:t>
      </w:r>
    </w:p>
    <w:p w:rsidR="00D77B99" w:rsidRDefault="00BF4B53" w:rsidP="00D77B9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3.1. </w:t>
      </w:r>
      <w:r w:rsidR="00D77B99">
        <w:rPr>
          <w:rFonts w:eastAsia="Calibri"/>
          <w:sz w:val="28"/>
          <w:szCs w:val="28"/>
        </w:rPr>
        <w:t>Гражданами, претендующими на замещение должности муниципальной службы в Администрации города Азова, при пост</w:t>
      </w:r>
      <w:r w:rsidR="00E95EDD">
        <w:rPr>
          <w:rFonts w:eastAsia="Calibri"/>
          <w:sz w:val="28"/>
          <w:szCs w:val="28"/>
        </w:rPr>
        <w:t>уплении на муниципальную службу;</w:t>
      </w:r>
    </w:p>
    <w:p w:rsidR="00D77B99" w:rsidRDefault="00D77B99" w:rsidP="00D77B9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</w:t>
      </w:r>
      <w:r w:rsidR="00872AFA">
        <w:rPr>
          <w:rFonts w:eastAsia="Calibri"/>
          <w:sz w:val="28"/>
          <w:szCs w:val="28"/>
        </w:rPr>
        <w:t> </w:t>
      </w:r>
      <w:bookmarkStart w:id="0" w:name="_GoBack"/>
      <w:bookmarkEnd w:id="0"/>
      <w:r>
        <w:rPr>
          <w:rFonts w:eastAsia="Calibri"/>
          <w:sz w:val="28"/>
          <w:szCs w:val="28"/>
        </w:rPr>
        <w:t>Муниципальными служащими Администрации города Азова - не позднее 1 апреля года, следующего за отчетным.</w:t>
      </w:r>
    </w:p>
    <w:p w:rsidR="00D77B99" w:rsidRDefault="00D77B99" w:rsidP="00D77B9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77B99" w:rsidRDefault="00D77B99" w:rsidP="00D77B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Pr="001C23E7">
        <w:rPr>
          <w:kern w:val="2"/>
          <w:sz w:val="28"/>
          <w:szCs w:val="28"/>
        </w:rPr>
        <w:t>. Проверка достоверности и полноты сведений</w:t>
      </w:r>
      <w:r w:rsidRPr="00431106">
        <w:rPr>
          <w:sz w:val="28"/>
          <w:szCs w:val="28"/>
        </w:rPr>
        <w:t>о</w:t>
      </w:r>
      <w:r>
        <w:rPr>
          <w:sz w:val="28"/>
          <w:szCs w:val="28"/>
        </w:rPr>
        <w:t>б адресах сайтов и (или) страниц сайтов в информационно-телекоммуникационной сети «Интернет»</w:t>
      </w:r>
      <w:r w:rsidRPr="001C23E7">
        <w:rPr>
          <w:kern w:val="2"/>
          <w:sz w:val="28"/>
          <w:szCs w:val="28"/>
        </w:rPr>
        <w:t xml:space="preserve"> представленных в соответствии с настоящим Порядком гражданином, претендующим на замещение должности муниципальной службы, и лицом, замещающим должность муниципальной службы </w:t>
      </w:r>
      <w:r>
        <w:rPr>
          <w:kern w:val="2"/>
          <w:sz w:val="28"/>
          <w:szCs w:val="28"/>
        </w:rPr>
        <w:t xml:space="preserve">в Администрации города Азова </w:t>
      </w:r>
      <w:r w:rsidRPr="001C23E7">
        <w:rPr>
          <w:kern w:val="2"/>
          <w:sz w:val="28"/>
          <w:szCs w:val="28"/>
        </w:rPr>
        <w:t xml:space="preserve">осуществляется </w:t>
      </w:r>
      <w:r>
        <w:rPr>
          <w:kern w:val="2"/>
          <w:sz w:val="28"/>
          <w:szCs w:val="28"/>
        </w:rPr>
        <w:t>о</w:t>
      </w:r>
      <w:r w:rsidRPr="00D77B99">
        <w:rPr>
          <w:kern w:val="2"/>
          <w:sz w:val="28"/>
          <w:szCs w:val="28"/>
        </w:rPr>
        <w:t>тдел</w:t>
      </w:r>
      <w:r w:rsidR="008A4AC0">
        <w:rPr>
          <w:kern w:val="2"/>
          <w:sz w:val="28"/>
          <w:szCs w:val="28"/>
        </w:rPr>
        <w:t>ом</w:t>
      </w:r>
      <w:r w:rsidRPr="00D77B99">
        <w:rPr>
          <w:kern w:val="2"/>
          <w:sz w:val="28"/>
          <w:szCs w:val="28"/>
        </w:rPr>
        <w:t xml:space="preserve"> общественных связей, миграционной политики, взаимодействия с правоохранительными органами, казачеством и профилактики коррупционных правонарушений</w:t>
      </w:r>
      <w:r>
        <w:rPr>
          <w:kern w:val="2"/>
          <w:sz w:val="28"/>
          <w:szCs w:val="28"/>
        </w:rPr>
        <w:t xml:space="preserve">, </w:t>
      </w:r>
      <w:r w:rsidRPr="00D77B99">
        <w:rPr>
          <w:sz w:val="28"/>
          <w:szCs w:val="28"/>
        </w:rPr>
        <w:t>специалистам, ответственным за работу по профилактике коррупционных в отраслевом (функциональном) органе Администрации города Азова</w:t>
      </w:r>
      <w:r>
        <w:rPr>
          <w:sz w:val="28"/>
          <w:szCs w:val="28"/>
        </w:rPr>
        <w:t>.</w:t>
      </w:r>
    </w:p>
    <w:p w:rsidR="00D77B99" w:rsidRPr="001C23E7" w:rsidRDefault="00D77B99" w:rsidP="00D77B9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77B99" w:rsidRPr="001C23E7" w:rsidRDefault="00D77B99" w:rsidP="00E95ED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Pr="001C23E7">
        <w:rPr>
          <w:kern w:val="2"/>
          <w:sz w:val="28"/>
          <w:szCs w:val="28"/>
        </w:rPr>
        <w:t>.</w:t>
      </w:r>
      <w:r w:rsidR="005660DC">
        <w:rPr>
          <w:kern w:val="2"/>
          <w:sz w:val="28"/>
          <w:szCs w:val="28"/>
        </w:rPr>
        <w:t xml:space="preserve"> </w:t>
      </w:r>
      <w:r w:rsidRPr="001C23E7">
        <w:rPr>
          <w:kern w:val="2"/>
          <w:sz w:val="28"/>
          <w:szCs w:val="28"/>
        </w:rPr>
        <w:t xml:space="preserve">В случае непредставления сведений </w:t>
      </w:r>
      <w:r w:rsidRPr="00431106">
        <w:rPr>
          <w:sz w:val="28"/>
          <w:szCs w:val="28"/>
        </w:rPr>
        <w:t>о</w:t>
      </w:r>
      <w:r>
        <w:rPr>
          <w:sz w:val="28"/>
          <w:szCs w:val="28"/>
        </w:rPr>
        <w:t>б адресах сайтов и (или) страниц сайтов в информационно-телекоммуникационной сети «Интернет»</w:t>
      </w:r>
      <w:r w:rsidR="00BF4B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гражданин, претендующий на замещение должности муниципальной службы, муниципальный служащий Администрации города Азова </w:t>
      </w:r>
      <w:r w:rsidRPr="001C23E7">
        <w:rPr>
          <w:kern w:val="2"/>
          <w:sz w:val="28"/>
          <w:szCs w:val="28"/>
        </w:rPr>
        <w:t xml:space="preserve">несут ответственность в соответствии </w:t>
      </w:r>
      <w:r>
        <w:rPr>
          <w:kern w:val="2"/>
          <w:sz w:val="28"/>
          <w:szCs w:val="28"/>
        </w:rPr>
        <w:t>с</w:t>
      </w:r>
      <w:r w:rsidR="00BF4B53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Федеральным з</w:t>
      </w:r>
      <w:r w:rsidR="00E95EDD">
        <w:rPr>
          <w:sz w:val="28"/>
          <w:szCs w:val="28"/>
        </w:rPr>
        <w:t>аконом от 02.03.2007 № 25-ФЗ «О </w:t>
      </w:r>
      <w:r>
        <w:rPr>
          <w:sz w:val="28"/>
          <w:szCs w:val="28"/>
        </w:rPr>
        <w:t>муниципальной службе в Российской Федерации».</w:t>
      </w:r>
    </w:p>
    <w:p w:rsidR="00D77B99" w:rsidRPr="00E95EDD" w:rsidRDefault="00D77B99" w:rsidP="00D77B99">
      <w:pPr>
        <w:rPr>
          <w:sz w:val="28"/>
          <w:szCs w:val="28"/>
        </w:rPr>
      </w:pPr>
    </w:p>
    <w:p w:rsidR="00D77B99" w:rsidRPr="00E95EDD" w:rsidRDefault="00D77B99" w:rsidP="00D77B99">
      <w:pPr>
        <w:rPr>
          <w:sz w:val="28"/>
          <w:szCs w:val="28"/>
        </w:rPr>
      </w:pPr>
    </w:p>
    <w:p w:rsidR="00D77B99" w:rsidRPr="00E95EDD" w:rsidRDefault="00D77B99" w:rsidP="00D77B99">
      <w:pPr>
        <w:ind w:firstLine="720"/>
        <w:rPr>
          <w:sz w:val="28"/>
          <w:szCs w:val="28"/>
        </w:rPr>
      </w:pPr>
    </w:p>
    <w:p w:rsidR="00D77B99" w:rsidRDefault="00D77B99" w:rsidP="00D77B99">
      <w:pPr>
        <w:pStyle w:val="a7"/>
        <w:widowControl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ru-RU"/>
        </w:rPr>
        <w:t xml:space="preserve">И.о. </w:t>
      </w:r>
      <w:r>
        <w:rPr>
          <w:b w:val="0"/>
          <w:bCs w:val="0"/>
          <w:sz w:val="28"/>
          <w:szCs w:val="28"/>
        </w:rPr>
        <w:t>управляю</w:t>
      </w:r>
      <w:r>
        <w:rPr>
          <w:b w:val="0"/>
          <w:bCs w:val="0"/>
          <w:sz w:val="28"/>
          <w:szCs w:val="28"/>
          <w:lang w:val="ru-RU"/>
        </w:rPr>
        <w:t>щего</w:t>
      </w:r>
      <w:r>
        <w:rPr>
          <w:b w:val="0"/>
          <w:bCs w:val="0"/>
          <w:sz w:val="28"/>
          <w:szCs w:val="28"/>
        </w:rPr>
        <w:t xml:space="preserve"> делами</w:t>
      </w:r>
    </w:p>
    <w:p w:rsidR="00D77B99" w:rsidRDefault="00FA5D95" w:rsidP="005660DC">
      <w:pPr>
        <w:pStyle w:val="a7"/>
        <w:widowControl w:val="0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</w:rPr>
        <w:t>администрации</w:t>
      </w:r>
      <w:r w:rsidR="005660DC">
        <w:rPr>
          <w:b w:val="0"/>
          <w:bCs w:val="0"/>
          <w:sz w:val="28"/>
          <w:szCs w:val="28"/>
          <w:lang w:val="ru-RU"/>
        </w:rPr>
        <w:t xml:space="preserve">                                                                       </w:t>
      </w:r>
      <w:r w:rsidR="00D77B99">
        <w:rPr>
          <w:b w:val="0"/>
          <w:bCs w:val="0"/>
          <w:sz w:val="28"/>
          <w:szCs w:val="28"/>
          <w:lang w:val="ru-RU"/>
        </w:rPr>
        <w:t>В.А. Жигайлова</w:t>
      </w:r>
    </w:p>
    <w:p w:rsidR="005660DC" w:rsidRDefault="005660DC" w:rsidP="005660D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60DC" w:rsidRDefault="005660DC" w:rsidP="005660DC">
      <w:pPr>
        <w:rPr>
          <w:sz w:val="28"/>
          <w:lang w:eastAsia="ru-RU"/>
        </w:rPr>
      </w:pPr>
      <w:r>
        <w:rPr>
          <w:sz w:val="28"/>
          <w:lang w:eastAsia="ru-RU"/>
        </w:rPr>
        <w:t>Верно.</w:t>
      </w:r>
    </w:p>
    <w:p w:rsidR="005660DC" w:rsidRPr="005660DC" w:rsidRDefault="005660DC" w:rsidP="005660DC">
      <w:pPr>
        <w:rPr>
          <w:sz w:val="28"/>
          <w:lang w:eastAsia="ru-RU"/>
        </w:rPr>
      </w:pPr>
      <w:r>
        <w:rPr>
          <w:sz w:val="28"/>
          <w:lang w:eastAsia="ru-RU"/>
        </w:rPr>
        <w:t>Начальник общего отдела                                                               В.А. Жигайлова</w:t>
      </w:r>
    </w:p>
    <w:p w:rsidR="005660DC" w:rsidRPr="005660DC" w:rsidRDefault="005660DC" w:rsidP="005660DC">
      <w:pPr>
        <w:rPr>
          <w:sz w:val="28"/>
          <w:lang w:eastAsia="ru-RU"/>
        </w:rPr>
      </w:pPr>
      <w:r>
        <w:rPr>
          <w:sz w:val="28"/>
          <w:lang w:eastAsia="ru-RU"/>
        </w:rPr>
        <w:t>06.06.2025</w:t>
      </w:r>
    </w:p>
    <w:sectPr w:rsidR="005660DC" w:rsidRPr="005660DC" w:rsidSect="00E95ED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0DC" w:rsidRDefault="005660DC" w:rsidP="00E95EDD">
      <w:r>
        <w:separator/>
      </w:r>
    </w:p>
  </w:endnote>
  <w:endnote w:type="continuationSeparator" w:id="1">
    <w:p w:rsidR="005660DC" w:rsidRDefault="005660DC" w:rsidP="00E95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0DC" w:rsidRDefault="005660DC" w:rsidP="00E95EDD">
      <w:r>
        <w:separator/>
      </w:r>
    </w:p>
  </w:footnote>
  <w:footnote w:type="continuationSeparator" w:id="1">
    <w:p w:rsidR="005660DC" w:rsidRDefault="005660DC" w:rsidP="00E95E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7627043"/>
    </w:sdtPr>
    <w:sdtContent>
      <w:p w:rsidR="005660DC" w:rsidRDefault="005660DC">
        <w:pPr>
          <w:pStyle w:val="aa"/>
          <w:jc w:val="center"/>
        </w:pPr>
        <w:fldSimple w:instr="PAGE   \* MERGEFORMAT">
          <w:r w:rsidR="0046334D">
            <w:rPr>
              <w:noProof/>
            </w:rPr>
            <w:t>3</w:t>
          </w:r>
        </w:fldSimple>
      </w:p>
    </w:sdtContent>
  </w:sdt>
  <w:p w:rsidR="005660DC" w:rsidRDefault="005660DC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E96"/>
    <w:rsid w:val="0010682C"/>
    <w:rsid w:val="00117A56"/>
    <w:rsid w:val="001C1E5B"/>
    <w:rsid w:val="001F4032"/>
    <w:rsid w:val="002E6D28"/>
    <w:rsid w:val="00331F3F"/>
    <w:rsid w:val="003D1B2A"/>
    <w:rsid w:val="003F6268"/>
    <w:rsid w:val="00407609"/>
    <w:rsid w:val="0046334D"/>
    <w:rsid w:val="005660DC"/>
    <w:rsid w:val="0062378E"/>
    <w:rsid w:val="00717EE7"/>
    <w:rsid w:val="00786852"/>
    <w:rsid w:val="007C06E2"/>
    <w:rsid w:val="0083259C"/>
    <w:rsid w:val="00872AFA"/>
    <w:rsid w:val="008A4AC0"/>
    <w:rsid w:val="008B6CDA"/>
    <w:rsid w:val="0097091A"/>
    <w:rsid w:val="009B09BA"/>
    <w:rsid w:val="009B175C"/>
    <w:rsid w:val="00A91BDB"/>
    <w:rsid w:val="00BB1BC2"/>
    <w:rsid w:val="00BD69E5"/>
    <w:rsid w:val="00BF4B53"/>
    <w:rsid w:val="00C07259"/>
    <w:rsid w:val="00C80863"/>
    <w:rsid w:val="00C969DE"/>
    <w:rsid w:val="00CA58EC"/>
    <w:rsid w:val="00CB3BE8"/>
    <w:rsid w:val="00D77B99"/>
    <w:rsid w:val="00D919EB"/>
    <w:rsid w:val="00E05BB4"/>
    <w:rsid w:val="00E95EDD"/>
    <w:rsid w:val="00EC1E96"/>
    <w:rsid w:val="00F6131A"/>
    <w:rsid w:val="00FA5D95"/>
    <w:rsid w:val="00FB6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E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1E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E9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C80863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D77B99"/>
    <w:pPr>
      <w:suppressAutoHyphens w:val="0"/>
      <w:ind w:left="720"/>
    </w:pPr>
    <w:rPr>
      <w:sz w:val="24"/>
      <w:szCs w:val="24"/>
      <w:lang w:eastAsia="ru-RU"/>
    </w:rPr>
  </w:style>
  <w:style w:type="paragraph" w:customStyle="1" w:styleId="a7">
    <w:basedOn w:val="a"/>
    <w:next w:val="a8"/>
    <w:link w:val="a9"/>
    <w:uiPriority w:val="99"/>
    <w:qFormat/>
    <w:rsid w:val="00D77B99"/>
    <w:pPr>
      <w:suppressAutoHyphens w:val="0"/>
      <w:jc w:val="center"/>
    </w:pPr>
    <w:rPr>
      <w:rFonts w:eastAsiaTheme="minorHAnsi"/>
      <w:b/>
      <w:bCs/>
      <w:sz w:val="40"/>
      <w:szCs w:val="40"/>
      <w:lang w:eastAsia="ru-RU"/>
    </w:rPr>
  </w:style>
  <w:style w:type="character" w:customStyle="1" w:styleId="a9">
    <w:name w:val="Название Знак"/>
    <w:link w:val="a7"/>
    <w:uiPriority w:val="99"/>
    <w:locked/>
    <w:rsid w:val="00D77B99"/>
    <w:rPr>
      <w:rFonts w:ascii="Times New Roman" w:hAnsi="Times New Roman" w:cs="Times New Roman"/>
      <w:b/>
      <w:bCs/>
      <w:sz w:val="40"/>
      <w:szCs w:val="40"/>
      <w:lang w:eastAsia="ru-RU"/>
    </w:rPr>
  </w:style>
  <w:style w:type="paragraph" w:styleId="a8">
    <w:name w:val="Title"/>
    <w:basedOn w:val="a"/>
    <w:next w:val="a"/>
    <w:link w:val="10"/>
    <w:uiPriority w:val="10"/>
    <w:qFormat/>
    <w:rsid w:val="00D77B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8"/>
    <w:uiPriority w:val="10"/>
    <w:rsid w:val="00D77B99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a">
    <w:name w:val="header"/>
    <w:basedOn w:val="a"/>
    <w:link w:val="ab"/>
    <w:uiPriority w:val="99"/>
    <w:unhideWhenUsed/>
    <w:rsid w:val="00E95E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95ED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E95E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95ED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</dc:creator>
  <cp:lastModifiedBy>Admin</cp:lastModifiedBy>
  <cp:revision>2</cp:revision>
  <cp:lastPrinted>2025-06-05T08:01:00Z</cp:lastPrinted>
  <dcterms:created xsi:type="dcterms:W3CDTF">2025-06-06T11:58:00Z</dcterms:created>
  <dcterms:modified xsi:type="dcterms:W3CDTF">2025-06-06T11:58:00Z</dcterms:modified>
</cp:coreProperties>
</file>